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D2BB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60B9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60B9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60B9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A60B9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Pr="00A60B99">
              <w:rPr>
                <w:rFonts w:ascii="華康中圓體" w:eastAsia="華康中圓體" w:hAnsi="新細明體" w:hint="eastAsia"/>
                <w:u w:val="thick"/>
              </w:rPr>
              <w:t>68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A60B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60B9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60B99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60B99">
              <w:rPr>
                <w:rFonts w:ascii="華康中圓體" w:eastAsia="華康中圓體" w:hAnsi="細明體" w:cs="細明體" w:hint="eastAsia"/>
              </w:rPr>
              <w:t>4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A60B99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A60B99" w:rsidP="00A60B99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A60B99">
              <w:rPr>
                <w:rFonts w:ascii="華康中圓體" w:eastAsia="華康中圓體" w:hAnsi="新細明體" w:hint="eastAsia"/>
              </w:rPr>
              <w:t>對於會計師的印象，性格？</w:t>
            </w:r>
          </w:p>
          <w:p w:rsidR="00A60B99" w:rsidRPr="00A60B99" w:rsidRDefault="00A60B99" w:rsidP="00A60B99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對於服貿協定</w:t>
            </w:r>
            <w:proofErr w:type="gramEnd"/>
            <w:r>
              <w:rPr>
                <w:rFonts w:ascii="華康中圓體" w:eastAsia="華康中圓體" w:hAnsi="新細明體" w:hint="eastAsia"/>
              </w:rPr>
              <w:t>所帶來的產業衝擊，有什麼看法？</w:t>
            </w:r>
          </w:p>
          <w:p w:rsidR="00A60B99" w:rsidRPr="00A3189C" w:rsidRDefault="00A60B9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A60B9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B56BA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A60B99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%)</w:t>
            </w:r>
          </w:p>
          <w:p w:rsidR="0023549A" w:rsidRPr="00A60B99" w:rsidRDefault="00AA3396" w:rsidP="00A60B99">
            <w:pPr>
              <w:snapToGrid w:val="0"/>
              <w:ind w:firstLineChars="100" w:firstLine="240"/>
              <w:rPr>
                <w:rFonts w:ascii="華康中圓體" w:eastAsia="華康中圓體" w:hAnsi="新細明體"/>
              </w:rPr>
            </w:pPr>
            <w:proofErr w:type="gramStart"/>
            <w:r w:rsidRPr="00A60B99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60B99">
              <w:rPr>
                <w:rFonts w:ascii="華康中圓體" w:eastAsia="華康中圓體" w:hAnsi="新細明體" w:hint="eastAsia"/>
              </w:rPr>
              <w:t xml:space="preserve"> 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A60B9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問題不會</w:t>
            </w:r>
            <w:proofErr w:type="gramStart"/>
            <w:r>
              <w:rPr>
                <w:rFonts w:ascii="華康中圓體" w:eastAsia="華康中圓體" w:hAnsi="新細明體" w:hint="eastAsia"/>
              </w:rPr>
              <w:t>很</w:t>
            </w:r>
            <w:proofErr w:type="gramEnd"/>
            <w:r>
              <w:rPr>
                <w:rFonts w:ascii="華康中圓體" w:eastAsia="華康中圓體" w:hAnsi="新細明體" w:hint="eastAsia"/>
              </w:rPr>
              <w:t>專業，但就是不要緊張，表達清楚。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2D2BB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B5" w:rsidRDefault="00AB44B5" w:rsidP="00A35284">
      <w:r>
        <w:separator/>
      </w:r>
    </w:p>
  </w:endnote>
  <w:endnote w:type="continuationSeparator" w:id="0">
    <w:p w:rsidR="00AB44B5" w:rsidRDefault="00AB44B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B5" w:rsidRDefault="00AB44B5" w:rsidP="00A35284">
      <w:r>
        <w:separator/>
      </w:r>
    </w:p>
  </w:footnote>
  <w:footnote w:type="continuationSeparator" w:id="0">
    <w:p w:rsidR="00AB44B5" w:rsidRDefault="00AB44B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9C53EFA"/>
    <w:multiLevelType w:val="hybridMultilevel"/>
    <w:tmpl w:val="626C67E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2C6A20F6"/>
    <w:multiLevelType w:val="hybridMultilevel"/>
    <w:tmpl w:val="880806DE"/>
    <w:lvl w:ilvl="0" w:tplc="63121C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D2BBB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60B99"/>
    <w:rsid w:val="00A729F6"/>
    <w:rsid w:val="00A86D5C"/>
    <w:rsid w:val="00AA3396"/>
    <w:rsid w:val="00AB44B5"/>
    <w:rsid w:val="00AD6391"/>
    <w:rsid w:val="00B21330"/>
    <w:rsid w:val="00B22FCA"/>
    <w:rsid w:val="00B2764A"/>
    <w:rsid w:val="00B2784F"/>
    <w:rsid w:val="00B56BAC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50E5E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A60B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A60B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>高中輔導室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2012-03-21T09:31:00Z</cp:lastPrinted>
  <dcterms:created xsi:type="dcterms:W3CDTF">2015-05-18T06:11:00Z</dcterms:created>
  <dcterms:modified xsi:type="dcterms:W3CDTF">2015-06-10T06:22:00Z</dcterms:modified>
</cp:coreProperties>
</file>